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F1FEE" w14:textId="77777777" w:rsidR="00564870" w:rsidRPr="00D659F5" w:rsidRDefault="00564870" w:rsidP="00FC05CD">
      <w:pPr>
        <w:ind w:left="-720" w:right="-900"/>
        <w:jc w:val="center"/>
        <w:rPr>
          <w:rFonts w:ascii="Trebuchet MS" w:hAnsi="Trebuchet MS" w:cs="Arial"/>
          <w:b/>
          <w:szCs w:val="20"/>
        </w:rPr>
      </w:pPr>
      <w:r w:rsidRPr="00D659F5">
        <w:rPr>
          <w:rFonts w:ascii="Trebuchet MS" w:hAnsi="Trebuchet MS" w:cs="Arial"/>
          <w:b/>
          <w:szCs w:val="20"/>
        </w:rPr>
        <w:t>Colorado McKinney-Vento Education of Homeless Children and Youth Programs</w:t>
      </w:r>
    </w:p>
    <w:p w14:paraId="5D58ED4A" w14:textId="77777777" w:rsidR="00AD1A38" w:rsidRPr="00D659F5" w:rsidRDefault="00AD1A38" w:rsidP="00AD1A38">
      <w:pPr>
        <w:ind w:right="-547"/>
        <w:jc w:val="center"/>
        <w:rPr>
          <w:rFonts w:ascii="Trebuchet MS" w:hAnsi="Trebuchet MS" w:cs="Arial"/>
          <w:b/>
          <w:szCs w:val="20"/>
        </w:rPr>
      </w:pPr>
      <w:r w:rsidRPr="00D659F5">
        <w:rPr>
          <w:rFonts w:ascii="Trebuchet MS" w:hAnsi="Trebuchet MS" w:cs="Arial"/>
          <w:b/>
          <w:szCs w:val="20"/>
        </w:rPr>
        <w:t>District Written Explanation Letter (Sample)</w:t>
      </w:r>
    </w:p>
    <w:p w14:paraId="3794053A" w14:textId="77777777" w:rsidR="00AD1A38" w:rsidRPr="00D659F5" w:rsidRDefault="00AD1A38" w:rsidP="00A15E82">
      <w:pPr>
        <w:ind w:right="-540"/>
        <w:rPr>
          <w:rFonts w:ascii="Trebuchet MS" w:hAnsi="Trebuchet MS" w:cs="Arial"/>
          <w:szCs w:val="20"/>
        </w:rPr>
      </w:pPr>
    </w:p>
    <w:p w14:paraId="449957A3" w14:textId="77777777" w:rsidR="00AD1A38" w:rsidRPr="00D659F5" w:rsidRDefault="00DC521F" w:rsidP="00AD1A38">
      <w:pPr>
        <w:jc w:val="both"/>
        <w:rPr>
          <w:rFonts w:ascii="Trebuchet MS" w:hAnsi="Trebuchet MS"/>
          <w:szCs w:val="20"/>
        </w:rPr>
      </w:pPr>
      <w:r w:rsidRPr="00D659F5">
        <w:rPr>
          <w:rFonts w:ascii="Trebuchet MS" w:hAnsi="Trebuchet MS"/>
          <w:szCs w:val="20"/>
        </w:rPr>
        <w:t>(i</w:t>
      </w:r>
      <w:r w:rsidR="00E62904" w:rsidRPr="00D659F5">
        <w:rPr>
          <w:rFonts w:ascii="Trebuchet MS" w:hAnsi="Trebuchet MS"/>
          <w:szCs w:val="20"/>
        </w:rPr>
        <w:t xml:space="preserve">nsert date) </w:t>
      </w:r>
    </w:p>
    <w:p w14:paraId="49C3F2B0" w14:textId="77777777" w:rsidR="00AD1A38" w:rsidRPr="00D659F5" w:rsidRDefault="00AD1A38" w:rsidP="00AD1A38">
      <w:pPr>
        <w:jc w:val="both"/>
        <w:rPr>
          <w:rFonts w:ascii="Trebuchet MS" w:hAnsi="Trebuchet MS"/>
          <w:szCs w:val="20"/>
        </w:rPr>
      </w:pPr>
    </w:p>
    <w:p w14:paraId="255322F7" w14:textId="187BC556" w:rsidR="00AD1A38" w:rsidRPr="00D659F5" w:rsidRDefault="00DC521F" w:rsidP="00AD1A38">
      <w:pPr>
        <w:jc w:val="both"/>
        <w:rPr>
          <w:rFonts w:ascii="Trebuchet MS" w:hAnsi="Trebuchet MS"/>
          <w:szCs w:val="20"/>
        </w:rPr>
      </w:pPr>
      <w:r w:rsidRPr="00D659F5">
        <w:rPr>
          <w:rFonts w:ascii="Trebuchet MS" w:hAnsi="Trebuchet MS"/>
          <w:szCs w:val="20"/>
        </w:rPr>
        <w:t>(i</w:t>
      </w:r>
      <w:r w:rsidR="00A15E82" w:rsidRPr="00D659F5">
        <w:rPr>
          <w:rFonts w:ascii="Trebuchet MS" w:hAnsi="Trebuchet MS"/>
          <w:szCs w:val="20"/>
        </w:rPr>
        <w:t>nsert parent or guardian’s name)</w:t>
      </w:r>
    </w:p>
    <w:p w14:paraId="552E25D1" w14:textId="081CB66E" w:rsidR="00D10A89" w:rsidRPr="00D659F5" w:rsidRDefault="00D10A89" w:rsidP="00AD1A38">
      <w:pPr>
        <w:jc w:val="both"/>
        <w:rPr>
          <w:rFonts w:ascii="Trebuchet MS" w:hAnsi="Trebuchet MS"/>
          <w:szCs w:val="20"/>
        </w:rPr>
      </w:pPr>
      <w:r w:rsidRPr="00D659F5">
        <w:rPr>
          <w:rFonts w:ascii="Trebuchet MS" w:hAnsi="Trebuchet MS"/>
          <w:szCs w:val="20"/>
        </w:rPr>
        <w:t>(include address if available)</w:t>
      </w:r>
    </w:p>
    <w:p w14:paraId="017121FF" w14:textId="77777777" w:rsidR="00AD1A38" w:rsidRPr="00D659F5" w:rsidRDefault="00A15E82" w:rsidP="00AD1A38">
      <w:pPr>
        <w:jc w:val="both"/>
        <w:rPr>
          <w:rFonts w:ascii="Trebuchet MS" w:hAnsi="Trebuchet MS"/>
          <w:szCs w:val="20"/>
        </w:rPr>
      </w:pPr>
      <w:r w:rsidRPr="00D659F5">
        <w:rPr>
          <w:rFonts w:ascii="Trebuchet MS" w:hAnsi="Trebuchet MS"/>
          <w:szCs w:val="20"/>
        </w:rPr>
        <w:t>Re</w:t>
      </w:r>
      <w:proofErr w:type="gramStart"/>
      <w:r w:rsidRPr="00D659F5">
        <w:rPr>
          <w:rFonts w:ascii="Trebuchet MS" w:hAnsi="Trebuchet MS"/>
          <w:szCs w:val="20"/>
        </w:rPr>
        <w:t xml:space="preserve">:  </w:t>
      </w:r>
      <w:r w:rsidR="00DC521F" w:rsidRPr="00D659F5">
        <w:rPr>
          <w:rFonts w:ascii="Trebuchet MS" w:hAnsi="Trebuchet MS"/>
          <w:szCs w:val="20"/>
        </w:rPr>
        <w:t>(</w:t>
      </w:r>
      <w:proofErr w:type="gramEnd"/>
      <w:r w:rsidR="00DC521F" w:rsidRPr="00D659F5">
        <w:rPr>
          <w:rFonts w:ascii="Trebuchet MS" w:hAnsi="Trebuchet MS"/>
          <w:szCs w:val="20"/>
        </w:rPr>
        <w:t>i</w:t>
      </w:r>
      <w:r w:rsidRPr="00D659F5">
        <w:rPr>
          <w:rFonts w:ascii="Trebuchet MS" w:hAnsi="Trebuchet MS"/>
          <w:szCs w:val="20"/>
        </w:rPr>
        <w:t>nsert students’ names)</w:t>
      </w:r>
    </w:p>
    <w:p w14:paraId="6C31D2F4" w14:textId="77777777" w:rsidR="00AD1A38" w:rsidRPr="00D659F5" w:rsidRDefault="00AD1A38" w:rsidP="00AD1A38">
      <w:pPr>
        <w:jc w:val="both"/>
        <w:rPr>
          <w:rFonts w:ascii="Trebuchet MS" w:hAnsi="Trebuchet MS"/>
          <w:szCs w:val="20"/>
        </w:rPr>
      </w:pPr>
    </w:p>
    <w:p w14:paraId="4E76D7FF" w14:textId="77777777" w:rsidR="00AD1A38" w:rsidRPr="00D659F5" w:rsidRDefault="00A15E82" w:rsidP="00AD1A38">
      <w:pPr>
        <w:jc w:val="both"/>
        <w:rPr>
          <w:rFonts w:ascii="Trebuchet MS" w:hAnsi="Trebuchet MS"/>
          <w:i/>
          <w:szCs w:val="20"/>
          <w:highlight w:val="yellow"/>
        </w:rPr>
      </w:pPr>
      <w:r w:rsidRPr="00D659F5">
        <w:rPr>
          <w:rFonts w:ascii="Trebuchet MS" w:hAnsi="Trebuchet MS"/>
          <w:szCs w:val="20"/>
        </w:rPr>
        <w:t>Dear (</w:t>
      </w:r>
      <w:r w:rsidR="00DC521F" w:rsidRPr="00D659F5">
        <w:rPr>
          <w:rFonts w:ascii="Trebuchet MS" w:hAnsi="Trebuchet MS"/>
          <w:szCs w:val="20"/>
        </w:rPr>
        <w:t xml:space="preserve">insert </w:t>
      </w:r>
      <w:r w:rsidRPr="00D659F5">
        <w:rPr>
          <w:rFonts w:ascii="Trebuchet MS" w:hAnsi="Trebuchet MS"/>
          <w:szCs w:val="20"/>
        </w:rPr>
        <w:t>parent/guardian name)</w:t>
      </w:r>
      <w:r w:rsidR="00AD1A38" w:rsidRPr="00D659F5">
        <w:rPr>
          <w:rFonts w:ascii="Trebuchet MS" w:hAnsi="Trebuchet MS"/>
          <w:szCs w:val="20"/>
        </w:rPr>
        <w:t>,</w:t>
      </w:r>
    </w:p>
    <w:p w14:paraId="0D8D2937" w14:textId="77777777" w:rsidR="00D10A89" w:rsidRPr="00D659F5" w:rsidRDefault="00D10A89" w:rsidP="00AD1A38">
      <w:pPr>
        <w:jc w:val="both"/>
        <w:rPr>
          <w:rFonts w:ascii="Trebuchet MS" w:hAnsi="Trebuchet MS"/>
          <w:szCs w:val="20"/>
        </w:rPr>
      </w:pPr>
    </w:p>
    <w:p w14:paraId="1921DB17" w14:textId="4FA6179B" w:rsidR="00035084" w:rsidRPr="00D659F5" w:rsidRDefault="00035084" w:rsidP="00AD1A38">
      <w:pPr>
        <w:jc w:val="both"/>
        <w:rPr>
          <w:rFonts w:ascii="Trebuchet MS" w:hAnsi="Trebuchet MS"/>
          <w:szCs w:val="20"/>
        </w:rPr>
      </w:pPr>
      <w:r w:rsidRPr="00D659F5">
        <w:rPr>
          <w:rFonts w:ascii="Trebuchet MS" w:hAnsi="Trebuchet MS"/>
          <w:szCs w:val="20"/>
          <w:highlight w:val="yellow"/>
        </w:rPr>
        <w:t>Explain here the situation in detail regarding the decision made and the reasons for the decisions regarding enrollment, school selection, or eligibility.</w:t>
      </w:r>
      <w:r w:rsidRPr="00D659F5">
        <w:rPr>
          <w:rFonts w:ascii="Trebuchet MS" w:hAnsi="Trebuchet MS"/>
          <w:szCs w:val="20"/>
        </w:rPr>
        <w:t xml:space="preserve">  </w:t>
      </w:r>
    </w:p>
    <w:p w14:paraId="24A289CE" w14:textId="77777777" w:rsidR="00035084" w:rsidRPr="00D659F5" w:rsidRDefault="00035084" w:rsidP="00AD1A38">
      <w:pPr>
        <w:jc w:val="both"/>
        <w:rPr>
          <w:rFonts w:ascii="Trebuchet MS" w:hAnsi="Trebuchet MS"/>
          <w:szCs w:val="20"/>
        </w:rPr>
      </w:pPr>
    </w:p>
    <w:p w14:paraId="7D8C0FD7" w14:textId="068E4832" w:rsidR="00D10A89" w:rsidRPr="00D659F5" w:rsidRDefault="00035084" w:rsidP="00AD1A38">
      <w:pPr>
        <w:jc w:val="both"/>
        <w:rPr>
          <w:rFonts w:ascii="Trebuchet MS" w:hAnsi="Trebuchet MS"/>
          <w:szCs w:val="20"/>
          <w:highlight w:val="yellow"/>
        </w:rPr>
      </w:pPr>
      <w:r w:rsidRPr="00D659F5">
        <w:rPr>
          <w:rFonts w:ascii="Trebuchet MS" w:hAnsi="Trebuchet MS"/>
          <w:szCs w:val="20"/>
          <w:highlight w:val="yellow"/>
        </w:rPr>
        <w:t xml:space="preserve">EXAMPLE </w:t>
      </w:r>
      <w:r w:rsidR="00D10A89" w:rsidRPr="00D659F5">
        <w:rPr>
          <w:rFonts w:ascii="Trebuchet MS" w:hAnsi="Trebuchet MS"/>
          <w:szCs w:val="20"/>
          <w:highlight w:val="yellow"/>
        </w:rPr>
        <w:t>The McKinney-Vento status for {insert student name}</w:t>
      </w:r>
      <w:r w:rsidR="006A0330" w:rsidRPr="00D659F5">
        <w:rPr>
          <w:rFonts w:ascii="Trebuchet MS" w:hAnsi="Trebuchet MS"/>
          <w:szCs w:val="20"/>
          <w:highlight w:val="yellow"/>
        </w:rPr>
        <w:t xml:space="preserve"> </w:t>
      </w:r>
      <w:r w:rsidR="00D10A89" w:rsidRPr="00D659F5">
        <w:rPr>
          <w:rFonts w:ascii="Trebuchet MS" w:hAnsi="Trebuchet MS"/>
          <w:szCs w:val="20"/>
          <w:highlight w:val="yellow"/>
        </w:rPr>
        <w:t xml:space="preserve">has changed.  Last year, your family was considered homeless under the McKinney-Vento Homeless Assistance Act.  This allowed your children to attend their school of origin, even though it was outside of your current school district. </w:t>
      </w:r>
    </w:p>
    <w:p w14:paraId="61507FE9" w14:textId="77777777" w:rsidR="00D10A89" w:rsidRPr="00D659F5" w:rsidRDefault="00D10A89" w:rsidP="00AD1A38">
      <w:pPr>
        <w:jc w:val="both"/>
        <w:rPr>
          <w:rFonts w:ascii="Trebuchet MS" w:hAnsi="Trebuchet MS"/>
          <w:szCs w:val="20"/>
          <w:highlight w:val="yellow"/>
        </w:rPr>
      </w:pPr>
    </w:p>
    <w:p w14:paraId="2E6D9956" w14:textId="20DDEA5C" w:rsidR="00D10A89" w:rsidRPr="00D659F5" w:rsidRDefault="00D10A89" w:rsidP="00AD1A38">
      <w:pPr>
        <w:jc w:val="both"/>
        <w:rPr>
          <w:rFonts w:ascii="Trebuchet MS" w:hAnsi="Trebuchet MS"/>
          <w:szCs w:val="20"/>
        </w:rPr>
      </w:pPr>
      <w:r w:rsidRPr="00D659F5">
        <w:rPr>
          <w:rFonts w:ascii="Trebuchet MS" w:hAnsi="Trebuchet MS"/>
          <w:szCs w:val="20"/>
          <w:highlight w:val="yellow"/>
        </w:rPr>
        <w:t xml:space="preserve">After reviewing your current living situation, it has been determined that your primary </w:t>
      </w:r>
      <w:r w:rsidR="006A0330" w:rsidRPr="00D659F5">
        <w:rPr>
          <w:rFonts w:ascii="Trebuchet MS" w:hAnsi="Trebuchet MS"/>
          <w:szCs w:val="20"/>
          <w:highlight w:val="yellow"/>
        </w:rPr>
        <w:t>night-time</w:t>
      </w:r>
      <w:r w:rsidRPr="00D659F5">
        <w:rPr>
          <w:rFonts w:ascii="Trebuchet MS" w:hAnsi="Trebuchet MS"/>
          <w:szCs w:val="20"/>
          <w:highlight w:val="yellow"/>
        </w:rPr>
        <w:t xml:space="preserve"> residence is fixed, regular and adequate; no longer meeting the criteria for McKinney-Vento eligibility.</w:t>
      </w:r>
      <w:r w:rsidRPr="00D659F5">
        <w:rPr>
          <w:rFonts w:ascii="Trebuchet MS" w:hAnsi="Trebuchet MS"/>
          <w:szCs w:val="20"/>
        </w:rPr>
        <w:t xml:space="preserve">  </w:t>
      </w:r>
      <w:r w:rsidR="00035084" w:rsidRPr="00D659F5">
        <w:rPr>
          <w:rFonts w:ascii="Trebuchet MS" w:hAnsi="Trebuchet MS"/>
          <w:szCs w:val="20"/>
          <w:highlight w:val="yellow"/>
        </w:rPr>
        <w:t>Explain here how you arrived at this determination</w:t>
      </w:r>
    </w:p>
    <w:p w14:paraId="2694D675" w14:textId="265F17A0" w:rsidR="00D10A89" w:rsidRPr="00D659F5" w:rsidRDefault="00D10A89" w:rsidP="00AD1A38">
      <w:pPr>
        <w:jc w:val="both"/>
        <w:rPr>
          <w:rFonts w:ascii="Trebuchet MS" w:hAnsi="Trebuchet MS"/>
          <w:szCs w:val="20"/>
        </w:rPr>
      </w:pPr>
    </w:p>
    <w:p w14:paraId="0BBE7874" w14:textId="77777777" w:rsidR="00AD1A38" w:rsidRPr="00D659F5" w:rsidRDefault="00AD1A38" w:rsidP="00AD1A38">
      <w:pPr>
        <w:jc w:val="both"/>
        <w:rPr>
          <w:rFonts w:ascii="Trebuchet MS" w:hAnsi="Trebuchet MS"/>
          <w:szCs w:val="20"/>
        </w:rPr>
      </w:pPr>
    </w:p>
    <w:p w14:paraId="251FA6BA" w14:textId="77777777" w:rsidR="00AD1A38" w:rsidRPr="00D659F5" w:rsidRDefault="00AD1A38" w:rsidP="00AD1A38">
      <w:pPr>
        <w:jc w:val="both"/>
        <w:rPr>
          <w:rFonts w:ascii="Trebuchet MS" w:hAnsi="Trebuchet MS"/>
          <w:szCs w:val="20"/>
          <w:u w:val="single"/>
        </w:rPr>
      </w:pPr>
      <w:r w:rsidRPr="00D659F5">
        <w:rPr>
          <w:rFonts w:ascii="Trebuchet MS" w:hAnsi="Trebuchet MS"/>
          <w:szCs w:val="20"/>
          <w:u w:val="single"/>
        </w:rPr>
        <w:t>NOTICE OF RIGHT TO APPEAL</w:t>
      </w:r>
    </w:p>
    <w:p w14:paraId="4A4BEF78" w14:textId="3D1218B8" w:rsidR="00AD1A38" w:rsidRPr="00D659F5" w:rsidRDefault="006A0330" w:rsidP="00AD1A38">
      <w:pPr>
        <w:jc w:val="both"/>
        <w:rPr>
          <w:rFonts w:ascii="Trebuchet MS" w:hAnsi="Trebuchet MS"/>
          <w:szCs w:val="20"/>
        </w:rPr>
      </w:pPr>
      <w:r w:rsidRPr="00D659F5">
        <w:rPr>
          <w:rFonts w:ascii="Trebuchet MS" w:hAnsi="Trebuchet MS"/>
          <w:szCs w:val="20"/>
        </w:rPr>
        <w:t xml:space="preserve">You </w:t>
      </w:r>
      <w:r w:rsidR="00AD1A38" w:rsidRPr="00D659F5">
        <w:rPr>
          <w:rFonts w:ascii="Trebuchet MS" w:hAnsi="Trebuchet MS"/>
          <w:szCs w:val="20"/>
        </w:rPr>
        <w:t xml:space="preserve">have the right to appeal the decisions made by </w:t>
      </w:r>
      <w:r w:rsidR="00A15E82" w:rsidRPr="00D659F5">
        <w:rPr>
          <w:rFonts w:ascii="Trebuchet MS" w:hAnsi="Trebuchet MS"/>
          <w:szCs w:val="20"/>
        </w:rPr>
        <w:t xml:space="preserve">(school district name) </w:t>
      </w:r>
      <w:r w:rsidR="00AD1A38" w:rsidRPr="00D659F5">
        <w:rPr>
          <w:rFonts w:ascii="Trebuchet MS" w:hAnsi="Trebuchet MS"/>
          <w:szCs w:val="20"/>
        </w:rPr>
        <w:t xml:space="preserve">regarding your </w:t>
      </w:r>
      <w:proofErr w:type="gramStart"/>
      <w:r w:rsidR="00AD1A38" w:rsidRPr="00D659F5">
        <w:rPr>
          <w:rFonts w:ascii="Trebuchet MS" w:hAnsi="Trebuchet MS"/>
          <w:szCs w:val="20"/>
        </w:rPr>
        <w:t>student’s</w:t>
      </w:r>
      <w:proofErr w:type="gramEnd"/>
      <w:r w:rsidR="00AD1A38" w:rsidRPr="00D659F5">
        <w:rPr>
          <w:rFonts w:ascii="Trebuchet MS" w:hAnsi="Trebuchet MS"/>
          <w:szCs w:val="20"/>
        </w:rPr>
        <w:t xml:space="preserve"> eligibility and enrollment under </w:t>
      </w:r>
      <w:r w:rsidR="00053B98" w:rsidRPr="00D659F5">
        <w:rPr>
          <w:rFonts w:ascii="Trebuchet MS" w:hAnsi="Trebuchet MS"/>
          <w:szCs w:val="20"/>
        </w:rPr>
        <w:t>the McKinney-Vento</w:t>
      </w:r>
      <w:r w:rsidR="00AD1A38" w:rsidRPr="00D659F5">
        <w:rPr>
          <w:rFonts w:ascii="Trebuchet MS" w:hAnsi="Trebuchet MS"/>
          <w:szCs w:val="20"/>
        </w:rPr>
        <w:t xml:space="preserve"> Homeless Assistance Act</w:t>
      </w:r>
      <w:r w:rsidR="003405F7" w:rsidRPr="00D659F5">
        <w:rPr>
          <w:rFonts w:ascii="Trebuchet MS" w:hAnsi="Trebuchet MS"/>
          <w:szCs w:val="20"/>
        </w:rPr>
        <w:t>, reauthorized in 2015 by Title IV, Part A of Every Student Succeeds Act.</w:t>
      </w:r>
      <w:r w:rsidRPr="00D659F5">
        <w:rPr>
          <w:rFonts w:ascii="Trebuchet MS" w:hAnsi="Trebuchet MS"/>
          <w:szCs w:val="20"/>
        </w:rPr>
        <w:t xml:space="preserve"> </w:t>
      </w:r>
      <w:r w:rsidR="00AD1A38" w:rsidRPr="00D659F5">
        <w:rPr>
          <w:rFonts w:ascii="Trebuchet MS" w:hAnsi="Trebuchet MS"/>
          <w:szCs w:val="20"/>
        </w:rPr>
        <w:t xml:space="preserve"> Students involved in a McKinney-Vento dispute process have the right to enroll immediately in the school </w:t>
      </w:r>
      <w:r w:rsidR="00035084" w:rsidRPr="00D659F5">
        <w:rPr>
          <w:rFonts w:ascii="Trebuchet MS" w:hAnsi="Trebuchet MS"/>
          <w:szCs w:val="20"/>
        </w:rPr>
        <w:t>where they wish to attend</w:t>
      </w:r>
      <w:r w:rsidR="00AD1A38" w:rsidRPr="00D659F5">
        <w:rPr>
          <w:rFonts w:ascii="Trebuchet MS" w:hAnsi="Trebuchet MS"/>
          <w:szCs w:val="20"/>
        </w:rPr>
        <w:t xml:space="preserve"> pending resolution of the dispute. Immediate enrollment includes full participation in </w:t>
      </w:r>
      <w:r w:rsidR="00035084" w:rsidRPr="00D659F5">
        <w:rPr>
          <w:rFonts w:ascii="Trebuchet MS" w:hAnsi="Trebuchet MS"/>
          <w:szCs w:val="20"/>
        </w:rPr>
        <w:t>school and</w:t>
      </w:r>
      <w:r w:rsidR="00AD1A38" w:rsidRPr="00D659F5">
        <w:rPr>
          <w:rFonts w:ascii="Trebuchet MS" w:hAnsi="Trebuchet MS"/>
          <w:szCs w:val="20"/>
        </w:rPr>
        <w:t xml:space="preserve"> school activities. </w:t>
      </w:r>
    </w:p>
    <w:p w14:paraId="5E2EB222" w14:textId="77777777" w:rsidR="00AD1A38" w:rsidRPr="00D659F5" w:rsidRDefault="00AD1A38" w:rsidP="00AD1A38">
      <w:pPr>
        <w:jc w:val="both"/>
        <w:rPr>
          <w:rFonts w:ascii="Trebuchet MS" w:hAnsi="Trebuchet MS"/>
          <w:szCs w:val="20"/>
        </w:rPr>
      </w:pPr>
    </w:p>
    <w:p w14:paraId="09124C4D" w14:textId="77777777" w:rsidR="00035084" w:rsidRPr="00D659F5" w:rsidRDefault="006A0330" w:rsidP="00AD1A38">
      <w:pPr>
        <w:jc w:val="both"/>
        <w:rPr>
          <w:rFonts w:ascii="Trebuchet MS" w:hAnsi="Trebuchet MS"/>
          <w:szCs w:val="20"/>
        </w:rPr>
      </w:pPr>
      <w:r w:rsidRPr="00D659F5">
        <w:rPr>
          <w:rFonts w:ascii="Trebuchet MS" w:hAnsi="Trebuchet MS"/>
          <w:szCs w:val="20"/>
        </w:rPr>
        <w:t xml:space="preserve">If you would like to </w:t>
      </w:r>
      <w:proofErr w:type="gramStart"/>
      <w:r w:rsidRPr="00D659F5">
        <w:rPr>
          <w:rFonts w:ascii="Trebuchet MS" w:hAnsi="Trebuchet MS"/>
          <w:szCs w:val="20"/>
        </w:rPr>
        <w:t>appeal</w:t>
      </w:r>
      <w:proofErr w:type="gramEnd"/>
      <w:r w:rsidRPr="00D659F5">
        <w:rPr>
          <w:rFonts w:ascii="Trebuchet MS" w:hAnsi="Trebuchet MS"/>
          <w:szCs w:val="20"/>
        </w:rPr>
        <w:t xml:space="preserve"> the district’s decision outlined above, please send me, the </w:t>
      </w:r>
      <w:r w:rsidR="00AD1A38" w:rsidRPr="00D659F5">
        <w:rPr>
          <w:rFonts w:ascii="Trebuchet MS" w:hAnsi="Trebuchet MS"/>
          <w:szCs w:val="20"/>
        </w:rPr>
        <w:t xml:space="preserve">district’s McKinney-Vento Homeless Education Liaison, </w:t>
      </w:r>
      <w:r w:rsidRPr="00D659F5">
        <w:rPr>
          <w:rFonts w:ascii="Trebuchet MS" w:hAnsi="Trebuchet MS"/>
          <w:szCs w:val="20"/>
        </w:rPr>
        <w:t xml:space="preserve">a written notice of your intent to appeal within </w:t>
      </w:r>
      <w:r w:rsidR="00AD1A38" w:rsidRPr="00D659F5">
        <w:rPr>
          <w:rFonts w:ascii="Trebuchet MS" w:hAnsi="Trebuchet MS"/>
          <w:szCs w:val="20"/>
        </w:rPr>
        <w:t>10 business days of receipt of this letter. Attached you will find an appeal form that you can use for this notification. If we cannot reach a resolution at the district-level, the dispute will be move</w:t>
      </w:r>
      <w:r w:rsidRPr="00D659F5">
        <w:rPr>
          <w:rFonts w:ascii="Trebuchet MS" w:hAnsi="Trebuchet MS"/>
          <w:szCs w:val="20"/>
        </w:rPr>
        <w:t>d</w:t>
      </w:r>
      <w:r w:rsidR="00AD1A38" w:rsidRPr="00D659F5">
        <w:rPr>
          <w:rFonts w:ascii="Trebuchet MS" w:hAnsi="Trebuchet MS"/>
          <w:szCs w:val="20"/>
        </w:rPr>
        <w:t xml:space="preserve"> to the state level for final resolution facilitated by the Colorado Department of Education’s (CDE) State Coordinator for the Education of Homeless Children and Youth</w:t>
      </w:r>
      <w:r w:rsidR="002601F9" w:rsidRPr="00D659F5">
        <w:rPr>
          <w:rFonts w:ascii="Trebuchet MS" w:hAnsi="Trebuchet MS"/>
          <w:szCs w:val="20"/>
        </w:rPr>
        <w:t xml:space="preserve">, </w:t>
      </w:r>
      <w:r w:rsidRPr="00D659F5">
        <w:rPr>
          <w:rFonts w:ascii="Trebuchet MS" w:hAnsi="Trebuchet MS"/>
          <w:szCs w:val="20"/>
        </w:rPr>
        <w:t>Paula Gumina</w:t>
      </w:r>
      <w:r w:rsidR="007765B0" w:rsidRPr="00D659F5">
        <w:rPr>
          <w:rFonts w:ascii="Trebuchet MS" w:hAnsi="Trebuchet MS"/>
          <w:szCs w:val="20"/>
        </w:rPr>
        <w:t xml:space="preserve">, </w:t>
      </w:r>
      <w:r w:rsidRPr="00D659F5">
        <w:rPr>
          <w:rFonts w:ascii="Trebuchet MS" w:hAnsi="Trebuchet MS"/>
          <w:szCs w:val="20"/>
        </w:rPr>
        <w:t xml:space="preserve">and a team of state level reviewers.  She can be reached at 303-551-3851 or </w:t>
      </w:r>
      <w:hyperlink r:id="rId4" w:history="1">
        <w:r w:rsidRPr="00D659F5">
          <w:rPr>
            <w:rStyle w:val="Hyperlink"/>
            <w:rFonts w:ascii="Trebuchet MS" w:hAnsi="Trebuchet MS"/>
            <w:szCs w:val="20"/>
          </w:rPr>
          <w:t>Gumina_p@cde.state.co.us</w:t>
        </w:r>
      </w:hyperlink>
      <w:r w:rsidRPr="00D659F5">
        <w:rPr>
          <w:rFonts w:ascii="Trebuchet MS" w:hAnsi="Trebuchet MS"/>
          <w:szCs w:val="20"/>
        </w:rPr>
        <w:t xml:space="preserve">.  </w:t>
      </w:r>
    </w:p>
    <w:p w14:paraId="5FEA142A" w14:textId="77777777" w:rsidR="00035084" w:rsidRPr="00D659F5" w:rsidRDefault="00035084" w:rsidP="00AD1A38">
      <w:pPr>
        <w:jc w:val="both"/>
        <w:rPr>
          <w:rFonts w:ascii="Trebuchet MS" w:hAnsi="Trebuchet MS"/>
          <w:szCs w:val="20"/>
        </w:rPr>
      </w:pPr>
    </w:p>
    <w:p w14:paraId="4074BB49" w14:textId="1E05CF30" w:rsidR="00AD1A38" w:rsidRPr="00D659F5" w:rsidRDefault="00AD1A38" w:rsidP="00AD1A38">
      <w:pPr>
        <w:jc w:val="both"/>
        <w:rPr>
          <w:rFonts w:ascii="Trebuchet MS" w:hAnsi="Trebuchet MS"/>
          <w:szCs w:val="20"/>
        </w:rPr>
      </w:pPr>
      <w:r w:rsidRPr="00D659F5">
        <w:rPr>
          <w:rFonts w:ascii="Trebuchet MS" w:hAnsi="Trebuchet MS"/>
          <w:szCs w:val="20"/>
        </w:rPr>
        <w:t>Attached you will find a copy of Colorado’s McKinney-Vento Dispute Resolution Process that provides additional details on the state’s McKinney-Vento dispute and appeals process, including key timelines. Also attached is a national brief by the National Center for Homeless Education that provides information on dispute and appeal rights under the McKinney-Vento Act.</w:t>
      </w:r>
    </w:p>
    <w:p w14:paraId="5941BFCD" w14:textId="77777777" w:rsidR="00AD1A38" w:rsidRPr="00D659F5" w:rsidRDefault="00AD1A38" w:rsidP="00AD1A38">
      <w:pPr>
        <w:jc w:val="both"/>
        <w:rPr>
          <w:rFonts w:ascii="Trebuchet MS" w:hAnsi="Trebuchet MS"/>
          <w:szCs w:val="20"/>
        </w:rPr>
      </w:pPr>
    </w:p>
    <w:p w14:paraId="4A6804F9" w14:textId="77777777" w:rsidR="00AD1A38" w:rsidRPr="00D659F5" w:rsidRDefault="00AD1A38" w:rsidP="00AD1A38">
      <w:pPr>
        <w:jc w:val="both"/>
        <w:rPr>
          <w:rFonts w:ascii="Trebuchet MS" w:hAnsi="Trebuchet MS"/>
          <w:szCs w:val="20"/>
        </w:rPr>
      </w:pPr>
      <w:r w:rsidRPr="00D659F5">
        <w:rPr>
          <w:rFonts w:ascii="Trebuchet MS" w:hAnsi="Trebuchet MS"/>
          <w:szCs w:val="20"/>
        </w:rPr>
        <w:t xml:space="preserve">Feel free to contact me if you have questions </w:t>
      </w:r>
      <w:proofErr w:type="gramStart"/>
      <w:r w:rsidRPr="00D659F5">
        <w:rPr>
          <w:rFonts w:ascii="Trebuchet MS" w:hAnsi="Trebuchet MS"/>
          <w:szCs w:val="20"/>
        </w:rPr>
        <w:t>on</w:t>
      </w:r>
      <w:proofErr w:type="gramEnd"/>
      <w:r w:rsidRPr="00D659F5">
        <w:rPr>
          <w:rFonts w:ascii="Trebuchet MS" w:hAnsi="Trebuchet MS"/>
          <w:szCs w:val="20"/>
        </w:rPr>
        <w:t xml:space="preserve"> this decision or the McKinney-Vento dispute or appeal process.</w:t>
      </w:r>
    </w:p>
    <w:p w14:paraId="139394B5" w14:textId="77777777" w:rsidR="00AD1A38" w:rsidRPr="00D659F5" w:rsidRDefault="00AD1A38" w:rsidP="00AD1A38">
      <w:pPr>
        <w:jc w:val="both"/>
        <w:rPr>
          <w:rFonts w:ascii="Trebuchet MS" w:hAnsi="Trebuchet MS"/>
          <w:szCs w:val="20"/>
        </w:rPr>
      </w:pPr>
    </w:p>
    <w:p w14:paraId="1FBCABD6" w14:textId="77777777" w:rsidR="00AD1A38" w:rsidRPr="00D659F5" w:rsidRDefault="00AD1A38" w:rsidP="00AD1A38">
      <w:pPr>
        <w:jc w:val="both"/>
        <w:rPr>
          <w:rFonts w:ascii="Trebuchet MS" w:hAnsi="Trebuchet MS"/>
          <w:szCs w:val="20"/>
        </w:rPr>
      </w:pPr>
      <w:r w:rsidRPr="00D659F5">
        <w:rPr>
          <w:rFonts w:ascii="Trebuchet MS" w:hAnsi="Trebuchet MS"/>
          <w:szCs w:val="20"/>
        </w:rPr>
        <w:t>Sincerely,</w:t>
      </w:r>
    </w:p>
    <w:p w14:paraId="2419008B" w14:textId="77777777" w:rsidR="00AD1A38" w:rsidRPr="00D659F5" w:rsidRDefault="00AD1A38" w:rsidP="00AD1A38">
      <w:pPr>
        <w:jc w:val="both"/>
        <w:rPr>
          <w:rFonts w:ascii="Trebuchet MS" w:hAnsi="Trebuchet MS"/>
          <w:szCs w:val="20"/>
        </w:rPr>
      </w:pPr>
    </w:p>
    <w:p w14:paraId="6E369921" w14:textId="77777777" w:rsidR="00AD1A38" w:rsidRPr="00D659F5" w:rsidRDefault="00A15E82" w:rsidP="00AD1A38">
      <w:pPr>
        <w:jc w:val="both"/>
        <w:rPr>
          <w:rFonts w:ascii="Trebuchet MS" w:hAnsi="Trebuchet MS"/>
          <w:szCs w:val="20"/>
        </w:rPr>
      </w:pPr>
      <w:r w:rsidRPr="00D659F5">
        <w:rPr>
          <w:rFonts w:ascii="Trebuchet MS" w:hAnsi="Trebuchet MS"/>
          <w:szCs w:val="20"/>
        </w:rPr>
        <w:t>(Insert McKinney-Vento Liaison Name)</w:t>
      </w:r>
    </w:p>
    <w:p w14:paraId="3F9D6F83" w14:textId="77777777" w:rsidR="00AD1A38" w:rsidRPr="00D659F5" w:rsidRDefault="00AD1A38" w:rsidP="00AD1A38">
      <w:pPr>
        <w:jc w:val="both"/>
        <w:rPr>
          <w:rFonts w:ascii="Trebuchet MS" w:hAnsi="Trebuchet MS"/>
          <w:szCs w:val="20"/>
        </w:rPr>
      </w:pPr>
      <w:r w:rsidRPr="00D659F5">
        <w:rPr>
          <w:rFonts w:ascii="Trebuchet MS" w:hAnsi="Trebuchet MS"/>
          <w:szCs w:val="20"/>
        </w:rPr>
        <w:t xml:space="preserve">McKinney-Vento Homeless Education Liaison, </w:t>
      </w:r>
      <w:r w:rsidR="00A15E82" w:rsidRPr="00D659F5">
        <w:rPr>
          <w:rFonts w:ascii="Trebuchet MS" w:hAnsi="Trebuchet MS"/>
          <w:szCs w:val="20"/>
        </w:rPr>
        <w:t xml:space="preserve">(Insert School District) </w:t>
      </w:r>
    </w:p>
    <w:p w14:paraId="15CBDD6B" w14:textId="77777777" w:rsidR="00AD1A38" w:rsidRPr="00D659F5" w:rsidRDefault="00AD1A38" w:rsidP="00AD1A38">
      <w:pPr>
        <w:jc w:val="both"/>
        <w:rPr>
          <w:rFonts w:ascii="Trebuchet MS" w:hAnsi="Trebuchet MS"/>
          <w:szCs w:val="20"/>
        </w:rPr>
      </w:pPr>
      <w:r w:rsidRPr="00D659F5">
        <w:rPr>
          <w:rFonts w:ascii="Trebuchet MS" w:hAnsi="Trebuchet MS"/>
          <w:szCs w:val="20"/>
        </w:rPr>
        <w:t>Phone: XXX-XXX-</w:t>
      </w:r>
      <w:proofErr w:type="gramStart"/>
      <w:r w:rsidRPr="00D659F5">
        <w:rPr>
          <w:rFonts w:ascii="Trebuchet MS" w:hAnsi="Trebuchet MS"/>
          <w:szCs w:val="20"/>
        </w:rPr>
        <w:t>XXXX  Fax</w:t>
      </w:r>
      <w:proofErr w:type="gramEnd"/>
      <w:r w:rsidRPr="00D659F5">
        <w:rPr>
          <w:rFonts w:ascii="Trebuchet MS" w:hAnsi="Trebuchet MS"/>
          <w:szCs w:val="20"/>
        </w:rPr>
        <w:t>: XXX-XXX-XXXX</w:t>
      </w:r>
    </w:p>
    <w:p w14:paraId="48FA09C4" w14:textId="77777777" w:rsidR="00AD1A38" w:rsidRPr="00D659F5" w:rsidRDefault="00AD1A38" w:rsidP="00AD1A38">
      <w:pPr>
        <w:jc w:val="both"/>
        <w:rPr>
          <w:rFonts w:ascii="Trebuchet MS" w:hAnsi="Trebuchet MS"/>
          <w:szCs w:val="20"/>
        </w:rPr>
      </w:pPr>
      <w:r w:rsidRPr="00D659F5">
        <w:rPr>
          <w:rFonts w:ascii="Trebuchet MS" w:hAnsi="Trebuchet MS"/>
          <w:szCs w:val="20"/>
        </w:rPr>
        <w:t xml:space="preserve">E-mail:  </w:t>
      </w:r>
    </w:p>
    <w:p w14:paraId="3B559160" w14:textId="77777777" w:rsidR="00AD1A38" w:rsidRPr="00D659F5" w:rsidRDefault="00A15E82" w:rsidP="00AD1A38">
      <w:pPr>
        <w:jc w:val="both"/>
        <w:rPr>
          <w:rFonts w:ascii="Trebuchet MS" w:hAnsi="Trebuchet MS"/>
          <w:szCs w:val="20"/>
        </w:rPr>
      </w:pPr>
      <w:r w:rsidRPr="00D659F5">
        <w:rPr>
          <w:rFonts w:ascii="Trebuchet MS" w:hAnsi="Trebuchet MS"/>
          <w:szCs w:val="20"/>
        </w:rPr>
        <w:t xml:space="preserve">Address: </w:t>
      </w:r>
      <w:r w:rsidR="00AD1A38" w:rsidRPr="00D659F5">
        <w:rPr>
          <w:rFonts w:ascii="Trebuchet MS" w:hAnsi="Trebuchet MS"/>
          <w:szCs w:val="20"/>
        </w:rPr>
        <w:t xml:space="preserve">  </w:t>
      </w:r>
    </w:p>
    <w:p w14:paraId="5CB6DC4D" w14:textId="77777777" w:rsidR="00AD1A38" w:rsidRPr="00D659F5" w:rsidRDefault="00AD1A38" w:rsidP="00AD1A38">
      <w:pPr>
        <w:jc w:val="both"/>
        <w:rPr>
          <w:rFonts w:ascii="Trebuchet MS" w:hAnsi="Trebuchet MS"/>
          <w:szCs w:val="20"/>
        </w:rPr>
      </w:pPr>
    </w:p>
    <w:p w14:paraId="6E2E5A4D" w14:textId="77777777" w:rsidR="00AD1A38" w:rsidRPr="00D659F5" w:rsidRDefault="00AD1A38" w:rsidP="00AD1A38">
      <w:pPr>
        <w:jc w:val="both"/>
        <w:rPr>
          <w:rFonts w:ascii="Trebuchet MS" w:hAnsi="Trebuchet MS"/>
          <w:szCs w:val="20"/>
        </w:rPr>
      </w:pPr>
      <w:r w:rsidRPr="00D659F5">
        <w:rPr>
          <w:rFonts w:ascii="Trebuchet MS" w:hAnsi="Trebuchet MS"/>
          <w:szCs w:val="20"/>
        </w:rPr>
        <w:t xml:space="preserve">Attachments: </w:t>
      </w:r>
    </w:p>
    <w:p w14:paraId="034B1E22" w14:textId="77777777" w:rsidR="00AD1A38" w:rsidRPr="00D659F5" w:rsidRDefault="00AD1A38" w:rsidP="00AD1A38">
      <w:pPr>
        <w:jc w:val="both"/>
        <w:rPr>
          <w:rFonts w:ascii="Trebuchet MS" w:hAnsi="Trebuchet MS"/>
          <w:szCs w:val="20"/>
        </w:rPr>
      </w:pPr>
      <w:r w:rsidRPr="00D659F5">
        <w:rPr>
          <w:rFonts w:ascii="Trebuchet MS" w:hAnsi="Trebuchet MS"/>
          <w:i/>
          <w:szCs w:val="20"/>
        </w:rPr>
        <w:t>McKinney-Vento Homeless Education Dispute Resolution Procedure</w:t>
      </w:r>
      <w:r w:rsidRPr="00D659F5">
        <w:rPr>
          <w:rFonts w:ascii="Trebuchet MS" w:hAnsi="Trebuchet MS"/>
          <w:szCs w:val="20"/>
        </w:rPr>
        <w:t>, Colorado Department of Education</w:t>
      </w:r>
    </w:p>
    <w:p w14:paraId="73CFB007" w14:textId="77777777" w:rsidR="006A0330" w:rsidRPr="00D659F5" w:rsidRDefault="003405F7" w:rsidP="00AD1A38">
      <w:pPr>
        <w:jc w:val="both"/>
        <w:rPr>
          <w:rFonts w:ascii="Trebuchet MS" w:hAnsi="Trebuchet MS"/>
          <w:szCs w:val="20"/>
        </w:rPr>
      </w:pPr>
      <w:r w:rsidRPr="00D659F5">
        <w:rPr>
          <w:rFonts w:ascii="Trebuchet MS" w:hAnsi="Trebuchet MS"/>
          <w:i/>
          <w:szCs w:val="20"/>
        </w:rPr>
        <w:t>McKinney-Vento</w:t>
      </w:r>
      <w:r w:rsidR="00AD1A38" w:rsidRPr="00D659F5">
        <w:rPr>
          <w:rFonts w:ascii="Trebuchet MS" w:hAnsi="Trebuchet MS"/>
          <w:i/>
          <w:szCs w:val="20"/>
        </w:rPr>
        <w:t xml:space="preserve"> LAW into PRACTICE: Resolution of Disputes</w:t>
      </w:r>
      <w:r w:rsidR="00AD1A38" w:rsidRPr="00D659F5">
        <w:rPr>
          <w:rFonts w:ascii="Trebuchet MS" w:hAnsi="Trebuchet MS"/>
          <w:szCs w:val="20"/>
        </w:rPr>
        <w:t>, National Center for Homeless Education</w:t>
      </w:r>
    </w:p>
    <w:sectPr w:rsidR="006A0330" w:rsidRPr="00D659F5" w:rsidSect="00A15E82">
      <w:pgSz w:w="12240" w:h="15840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870"/>
    <w:rsid w:val="00035084"/>
    <w:rsid w:val="00053B98"/>
    <w:rsid w:val="00064039"/>
    <w:rsid w:val="000918AA"/>
    <w:rsid w:val="0016791A"/>
    <w:rsid w:val="00236474"/>
    <w:rsid w:val="002601F9"/>
    <w:rsid w:val="002D2626"/>
    <w:rsid w:val="00326A96"/>
    <w:rsid w:val="003405F7"/>
    <w:rsid w:val="003E76F0"/>
    <w:rsid w:val="00531648"/>
    <w:rsid w:val="00564870"/>
    <w:rsid w:val="005A29F4"/>
    <w:rsid w:val="00600ED4"/>
    <w:rsid w:val="006A0330"/>
    <w:rsid w:val="006D2294"/>
    <w:rsid w:val="00727788"/>
    <w:rsid w:val="00766A11"/>
    <w:rsid w:val="007765B0"/>
    <w:rsid w:val="007C5C20"/>
    <w:rsid w:val="008566CF"/>
    <w:rsid w:val="0096799C"/>
    <w:rsid w:val="00A15E82"/>
    <w:rsid w:val="00AB5E41"/>
    <w:rsid w:val="00AD1A38"/>
    <w:rsid w:val="00B70CC9"/>
    <w:rsid w:val="00D10A89"/>
    <w:rsid w:val="00D659F5"/>
    <w:rsid w:val="00DC521F"/>
    <w:rsid w:val="00E429DC"/>
    <w:rsid w:val="00E62904"/>
    <w:rsid w:val="00EC722E"/>
    <w:rsid w:val="00F42599"/>
    <w:rsid w:val="00FC05CD"/>
    <w:rsid w:val="00FC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2DA08"/>
  <w15:docId w15:val="{53634B55-79E5-4ED0-B953-C67A6C072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870"/>
    <w:pPr>
      <w:jc w:val="left"/>
    </w:pPr>
    <w:rPr>
      <w:rFonts w:ascii="Palatino Linotype" w:eastAsiaTheme="minorEastAsia" w:hAnsi="Palatino Linotype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D1A3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03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umina_p@cde.state.co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scott_d</dc:creator>
  <cp:lastModifiedBy>Spear, Susanna</cp:lastModifiedBy>
  <cp:revision>3</cp:revision>
  <dcterms:created xsi:type="dcterms:W3CDTF">2024-12-17T21:03:00Z</dcterms:created>
  <dcterms:modified xsi:type="dcterms:W3CDTF">2024-12-18T23:09:00Z</dcterms:modified>
</cp:coreProperties>
</file>